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58a9b6b91a9000d9165d5bac6d97c8dcc6f52"/>
    <w:p>
      <w:pPr>
        <w:pStyle w:val="Heading3"/>
      </w:pPr>
      <w:r>
        <w:t xml:space="preserve">В парке «Академический» прошел Рождественский турнир по футболу</w:t>
      </w:r>
    </w:p>
    <w:p>
      <w:pPr>
        <w:pStyle w:val="FirstParagraph"/>
      </w:pPr>
      <w:r>
        <w:t xml:space="preserve">13.01.2020</w:t>
      </w:r>
    </w:p>
    <w:p>
      <w:pPr>
        <w:pStyle w:val="BodyText"/>
      </w:pPr>
      <w:r>
        <w:rPr>
          <w:bCs/>
          <w:b/>
        </w:rPr>
        <w:t xml:space="preserve">В парке "Академический" болельщики стали свидетелями захватывающего состязания между футболистами старшего поколения. Матч, заявленный как Рождественский турнир по футболу на снегу, обошелся без снега, напротив, он был по-настоящему жарким.</w:t>
      </w:r>
    </w:p>
    <w:p>
      <w:pPr>
        <w:pStyle w:val="BodyText"/>
      </w:pPr>
      <w:r>
        <w:t xml:space="preserve">Два с половиной часа длился турнир среди спортсменов клуба ветеранов футбола Академического района.</w:t>
      </w:r>
      <w:r>
        <w:br/>
      </w:r>
      <w:r>
        <w:t xml:space="preserve">Динамичная игра, в ходе которой была отмечена блестящая техника нападающего Норика Царукьяна, закончилась следующим следующими результатами:</w:t>
      </w:r>
      <w:r>
        <w:br/>
      </w:r>
      <w:r>
        <w:t xml:space="preserve">1 место - "Академики"</w:t>
      </w:r>
      <w:r>
        <w:br/>
      </w:r>
      <w:r>
        <w:t xml:space="preserve">2 место - команда МГУ</w:t>
      </w:r>
      <w:r>
        <w:br/>
      </w:r>
      <w:r>
        <w:t xml:space="preserve">3 место - "Академический".</w:t>
      </w:r>
    </w:p>
    <w:p>
      <w:pPr>
        <w:pStyle w:val="BodyText"/>
      </w:pPr>
      <w:r>
        <w:t xml:space="preserve">«Честный бой и честное судейство. Судья турнира - Арташес Товмасович Товмасян, бессменный и легендарный инструктор по спорту ГБУ ЦСД "Орион" в торжественной атмосфере вручил призерам медали, грамоты и кубки. Рождественский турнир среди ветеранов футбола оставил на память яркие эмоции и отличные фото на память», - отмечается в сообщении центра «Орион» в соцсети фейсбук.</w:t>
      </w:r>
    </w:p>
    <w:p>
      <w:pPr>
        <w:pStyle w:val="BodyText"/>
      </w:pPr>
      <w:r>
        <w:t xml:space="preserve">Напомним, что в конце прошлого года, 23 декабря, футбольная команда центра спорта и досуга "Орион", Академического района стала чемпионом Москвы по мини-футболу.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http://akademichesky.mos.ru/presscenter/news/detail/8613523.html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presscenter/news/detail/8613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presscenter/news/detail/8613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2025-08-01T16:27:48Z</dcterms:created>
  <dcterms:modified xsi:type="dcterms:W3CDTF">2025-08-01T16:27:48Z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